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E" w:rsidRDefault="00C54EB4" w:rsidP="00C54E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4EB4">
        <w:rPr>
          <w:rFonts w:ascii="Times New Roman" w:hAnsi="Times New Roman" w:cs="Times New Roman"/>
          <w:sz w:val="24"/>
        </w:rPr>
        <w:t xml:space="preserve">„Moje ulubione książeczki” – wspólne oglądanie ulubionych książeczek dzieci wybranych z „domowej biblioteczki”. Rodzic zachęca dziecko do swobodnej wypowiedzi na ich temat, zwraca też uwagę na umiejętne obchodzenie się z książkami i ich szanowanie. Może wykorzystać zamieszczony wiersz „Smutna książeczka” </w:t>
      </w:r>
      <w:r>
        <w:rPr>
          <w:rFonts w:ascii="Times New Roman" w:hAnsi="Times New Roman" w:cs="Times New Roman"/>
          <w:sz w:val="24"/>
        </w:rPr>
        <w:br/>
      </w:r>
      <w:r w:rsidRPr="00C54EB4">
        <w:rPr>
          <w:rFonts w:ascii="Times New Roman" w:hAnsi="Times New Roman" w:cs="Times New Roman"/>
          <w:sz w:val="24"/>
        </w:rPr>
        <w:t>O. Adamo</w:t>
      </w:r>
      <w:r w:rsidR="00906715">
        <w:rPr>
          <w:rFonts w:ascii="Times New Roman" w:hAnsi="Times New Roman" w:cs="Times New Roman"/>
          <w:sz w:val="24"/>
        </w:rPr>
        <w:t>wicz oraz ilustracje do wiersza.</w:t>
      </w:r>
    </w:p>
    <w:p w:rsidR="00AA76B0" w:rsidRDefault="00AA76B0" w:rsidP="00AA76B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15BD48A4" wp14:editId="07DADE68">
            <wp:extent cx="3286125" cy="4914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B0" w:rsidRDefault="00AA76B0" w:rsidP="00AA76B0">
      <w:pPr>
        <w:jc w:val="center"/>
        <w:rPr>
          <w:rFonts w:ascii="Times New Roman" w:hAnsi="Times New Roman" w:cs="Times New Roman"/>
          <w:sz w:val="24"/>
        </w:rPr>
      </w:pPr>
    </w:p>
    <w:p w:rsidR="00906715" w:rsidRPr="00AA76B0" w:rsidRDefault="00906715" w:rsidP="00AA76B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3"/>
        <w:gridCol w:w="4635"/>
      </w:tblGrid>
      <w:tr w:rsidR="00906715" w:rsidTr="00906715">
        <w:tc>
          <w:tcPr>
            <w:tcW w:w="4606" w:type="dxa"/>
          </w:tcPr>
          <w:p w:rsidR="00906715" w:rsidRDefault="00906715" w:rsidP="00AA7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52871B" wp14:editId="0015F586">
                  <wp:extent cx="2892953" cy="3886200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197" cy="389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06715" w:rsidRDefault="00906715" w:rsidP="00AA7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78B992" wp14:editId="6373F01A">
                  <wp:extent cx="2828926" cy="38862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985" cy="38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715" w:rsidTr="00906715">
        <w:tc>
          <w:tcPr>
            <w:tcW w:w="4606" w:type="dxa"/>
          </w:tcPr>
          <w:p w:rsidR="00906715" w:rsidRDefault="00906715" w:rsidP="00AA7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CF09A8" wp14:editId="2EB267AC">
                  <wp:extent cx="2986088" cy="3981450"/>
                  <wp:effectExtent l="0" t="0" r="508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029" cy="397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06715" w:rsidRDefault="00906715" w:rsidP="00AA7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3FEBDB" wp14:editId="6847F724">
                  <wp:extent cx="2978640" cy="3981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087" cy="399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715" w:rsidTr="00906715">
        <w:tc>
          <w:tcPr>
            <w:tcW w:w="4606" w:type="dxa"/>
          </w:tcPr>
          <w:p w:rsidR="00906715" w:rsidRDefault="00906715" w:rsidP="00AA76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BE0FDF7" wp14:editId="717BB70F">
                  <wp:extent cx="2828925" cy="38576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06715" w:rsidRDefault="00906715" w:rsidP="00AA76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76B0" w:rsidRDefault="00AA76B0" w:rsidP="00AA76B0">
      <w:pPr>
        <w:jc w:val="center"/>
        <w:rPr>
          <w:rFonts w:ascii="Times New Roman" w:hAnsi="Times New Roman" w:cs="Times New Roman"/>
          <w:sz w:val="24"/>
        </w:rPr>
      </w:pPr>
    </w:p>
    <w:p w:rsidR="00551E7E" w:rsidRPr="00551E7E" w:rsidRDefault="00551E7E" w:rsidP="00551E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 wykonanie pracy plastyczno-technicznej „Luneta”. Rodzic rozdaje dziecku</w:t>
      </w:r>
      <w:r w:rsidRPr="00551E7E">
        <w:rPr>
          <w:rFonts w:ascii="Times New Roman" w:hAnsi="Times New Roman" w:cs="Times New Roman"/>
          <w:sz w:val="24"/>
        </w:rPr>
        <w:t xml:space="preserve"> rolki po papierze toaletowym oraz</w:t>
      </w:r>
      <w:r>
        <w:rPr>
          <w:rFonts w:ascii="Times New Roman" w:hAnsi="Times New Roman" w:cs="Times New Roman"/>
          <w:sz w:val="24"/>
        </w:rPr>
        <w:t xml:space="preserve"> </w:t>
      </w:r>
      <w:r w:rsidRPr="00551E7E">
        <w:rPr>
          <w:rFonts w:ascii="Times New Roman" w:hAnsi="Times New Roman" w:cs="Times New Roman"/>
          <w:sz w:val="24"/>
        </w:rPr>
        <w:t xml:space="preserve">kolorowy papier i różnego rodzaje kształty do ozdabiania. Zadaniem </w:t>
      </w:r>
      <w:r>
        <w:rPr>
          <w:rFonts w:ascii="Times New Roman" w:hAnsi="Times New Roman" w:cs="Times New Roman"/>
          <w:sz w:val="24"/>
        </w:rPr>
        <w:t>dziecka</w:t>
      </w:r>
      <w:r w:rsidRPr="00551E7E">
        <w:rPr>
          <w:rFonts w:ascii="Times New Roman" w:hAnsi="Times New Roman" w:cs="Times New Roman"/>
          <w:sz w:val="24"/>
        </w:rPr>
        <w:t xml:space="preserve"> jest ozdobienie rolek w dowolny</w:t>
      </w:r>
      <w:r>
        <w:rPr>
          <w:rFonts w:ascii="Times New Roman" w:hAnsi="Times New Roman" w:cs="Times New Roman"/>
          <w:sz w:val="24"/>
        </w:rPr>
        <w:t xml:space="preserve"> </w:t>
      </w:r>
      <w:r w:rsidRPr="00551E7E">
        <w:rPr>
          <w:rFonts w:ascii="Times New Roman" w:hAnsi="Times New Roman" w:cs="Times New Roman"/>
          <w:sz w:val="24"/>
        </w:rPr>
        <w:t xml:space="preserve">sposób. Następnie </w:t>
      </w:r>
      <w:r>
        <w:rPr>
          <w:rFonts w:ascii="Times New Roman" w:hAnsi="Times New Roman" w:cs="Times New Roman"/>
          <w:sz w:val="24"/>
        </w:rPr>
        <w:t>dziecko wykorzystuje</w:t>
      </w:r>
      <w:r w:rsidRPr="00551E7E">
        <w:rPr>
          <w:rFonts w:ascii="Times New Roman" w:hAnsi="Times New Roman" w:cs="Times New Roman"/>
          <w:sz w:val="24"/>
        </w:rPr>
        <w:t xml:space="preserve"> swoje lunety do zaproponowanej przez siebie zabawy.</w:t>
      </w:r>
      <w:r>
        <w:rPr>
          <w:rFonts w:ascii="Times New Roman" w:hAnsi="Times New Roman" w:cs="Times New Roman"/>
          <w:sz w:val="24"/>
        </w:rPr>
        <w:t xml:space="preserve"> </w:t>
      </w:r>
      <w:r w:rsidRPr="00551E7E">
        <w:rPr>
          <w:rFonts w:ascii="Times New Roman" w:hAnsi="Times New Roman" w:cs="Times New Roman"/>
          <w:sz w:val="24"/>
        </w:rPr>
        <w:t xml:space="preserve">• </w:t>
      </w:r>
      <w:r w:rsidRPr="00551E7E">
        <w:rPr>
          <w:rFonts w:ascii="Times New Roman" w:hAnsi="Times New Roman" w:cs="Times New Roman"/>
          <w:b/>
          <w:color w:val="00B050"/>
          <w:sz w:val="24"/>
        </w:rPr>
        <w:t>rolki po papierze toaletowym, kolorowy papier, różnego rodzaje kształty do ozdabiania</w:t>
      </w:r>
      <w:bookmarkStart w:id="0" w:name="_GoBack"/>
      <w:bookmarkEnd w:id="0"/>
    </w:p>
    <w:sectPr w:rsidR="00551E7E" w:rsidRPr="0055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513C"/>
    <w:multiLevelType w:val="hybridMultilevel"/>
    <w:tmpl w:val="BB02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4"/>
    <w:rsid w:val="0010169E"/>
    <w:rsid w:val="00551E7E"/>
    <w:rsid w:val="00906715"/>
    <w:rsid w:val="00AA76B0"/>
    <w:rsid w:val="00C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2020-04-26T19:49:00Z</dcterms:created>
  <dcterms:modified xsi:type="dcterms:W3CDTF">2020-04-26T20:15:00Z</dcterms:modified>
</cp:coreProperties>
</file>